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02" w:rsidRDefault="008C1B02" w:rsidP="008C1B02">
      <w:pPr>
        <w:rPr>
          <w:rFonts w:cstheme="minorHAnsi"/>
          <w:b/>
        </w:rPr>
      </w:pPr>
    </w:p>
    <w:p w:rsidR="008C1B02" w:rsidRDefault="008C1B02" w:rsidP="008C1B02">
      <w:pPr>
        <w:rPr>
          <w:rFonts w:cstheme="minorHAnsi"/>
          <w:b/>
        </w:rPr>
      </w:pPr>
    </w:p>
    <w:p w:rsidR="008C1B02" w:rsidRDefault="000525C1" w:rsidP="00026608">
      <w:pPr>
        <w:rPr>
          <w:rFonts w:ascii="Century Gothic" w:hAnsi="Century Gothic"/>
          <w:b/>
          <w:noProof/>
          <w:sz w:val="52"/>
          <w:szCs w:val="52"/>
          <w:lang w:eastAsia="es-ES"/>
        </w:rPr>
      </w:pPr>
      <w:r>
        <w:rPr>
          <w:rFonts w:ascii="Century Gothic" w:hAnsi="Century Gothic"/>
          <w:b/>
          <w:noProof/>
          <w:sz w:val="52"/>
          <w:szCs w:val="52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1054442</wp:posOffset>
            </wp:positionH>
            <wp:positionV relativeFrom="paragraph">
              <wp:posOffset>5862</wp:posOffset>
            </wp:positionV>
            <wp:extent cx="3135710" cy="4517680"/>
            <wp:effectExtent l="0" t="0" r="762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a-Vertical-U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710" cy="451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608">
        <w:rPr>
          <w:rFonts w:ascii="Century Gothic" w:hAnsi="Century Gothic"/>
          <w:b/>
          <w:noProof/>
          <w:sz w:val="52"/>
          <w:szCs w:val="52"/>
          <w:lang w:eastAsia="es-ES"/>
        </w:rPr>
        <w:br w:type="textWrapping" w:clear="all"/>
      </w:r>
    </w:p>
    <w:p w:rsidR="008C1B02" w:rsidRDefault="008C1B02" w:rsidP="008C1B02">
      <w:pPr>
        <w:jc w:val="center"/>
        <w:rPr>
          <w:rFonts w:cstheme="minorHAnsi"/>
          <w:b/>
        </w:rPr>
      </w:pPr>
    </w:p>
    <w:p w:rsidR="008C1B02" w:rsidRDefault="008C1B02" w:rsidP="008C1B02">
      <w:pPr>
        <w:rPr>
          <w:rFonts w:cstheme="minorHAnsi"/>
          <w:b/>
        </w:rPr>
      </w:pPr>
    </w:p>
    <w:p w:rsidR="008C1B02" w:rsidRDefault="008C1B02" w:rsidP="008C1B02">
      <w:pPr>
        <w:rPr>
          <w:sz w:val="32"/>
        </w:rPr>
      </w:pPr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F1C4" wp14:editId="4A61A9DE">
                <wp:simplePos x="0" y="0"/>
                <wp:positionH relativeFrom="column">
                  <wp:posOffset>-241300</wp:posOffset>
                </wp:positionH>
                <wp:positionV relativeFrom="paragraph">
                  <wp:posOffset>215265</wp:posOffset>
                </wp:positionV>
                <wp:extent cx="6008077" cy="0"/>
                <wp:effectExtent l="0" t="0" r="3111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0E8E3" id="Conector recto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16.95pt" to="45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" strokecolor="#ffc000" strokeweight="2pt">
                <v:stroke joinstyle="miter"/>
              </v:line>
            </w:pict>
          </mc:Fallback>
        </mc:AlternateContent>
      </w:r>
    </w:p>
    <w:p w:rsidR="008C1B02" w:rsidRPr="00F633AB" w:rsidRDefault="008C1B02" w:rsidP="008C1B02">
      <w:pPr>
        <w:tabs>
          <w:tab w:val="left" w:pos="2880"/>
        </w:tabs>
        <w:jc w:val="center"/>
        <w:rPr>
          <w:rFonts w:ascii="Century Gothic" w:hAnsi="Century Gothic"/>
          <w:b/>
          <w:sz w:val="36"/>
        </w:rPr>
      </w:pPr>
      <w:r w:rsidRPr="009E26BA">
        <w:rPr>
          <w:rFonts w:ascii="Century Gothic" w:hAnsi="Century Gothic"/>
          <w:b/>
          <w:sz w:val="36"/>
        </w:rPr>
        <w:t xml:space="preserve">SOLICITUD DE </w:t>
      </w:r>
      <w:r>
        <w:rPr>
          <w:rFonts w:ascii="Century Gothic" w:hAnsi="Century Gothic"/>
          <w:b/>
          <w:sz w:val="36"/>
        </w:rPr>
        <w:t xml:space="preserve">PRÓRROGA DE </w:t>
      </w:r>
      <w:r w:rsidRPr="009E26BA">
        <w:rPr>
          <w:rFonts w:ascii="Century Gothic" w:hAnsi="Century Gothic"/>
          <w:b/>
          <w:sz w:val="36"/>
        </w:rPr>
        <w:t xml:space="preserve">CONTRATOS </w:t>
      </w:r>
    </w:p>
    <w:p w:rsidR="008C1B02" w:rsidRDefault="008C1B02" w:rsidP="008C1B02">
      <w:pPr>
        <w:rPr>
          <w:rFonts w:cstheme="minorHAnsi"/>
          <w:b/>
        </w:rPr>
      </w:pPr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964C" wp14:editId="6D98A39E">
                <wp:simplePos x="0" y="0"/>
                <wp:positionH relativeFrom="column">
                  <wp:posOffset>-219075</wp:posOffset>
                </wp:positionH>
                <wp:positionV relativeFrom="paragraph">
                  <wp:posOffset>27940</wp:posOffset>
                </wp:positionV>
                <wp:extent cx="6008077" cy="0"/>
                <wp:effectExtent l="0" t="0" r="3111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4AC4E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2.2pt" to="455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" strokecolor="#ffc000" strokeweight="2pt">
                <v:stroke joinstyle="miter"/>
              </v:line>
            </w:pict>
          </mc:Fallback>
        </mc:AlternateContent>
      </w:r>
    </w:p>
    <w:p w:rsidR="008C1B02" w:rsidRDefault="008C1B02" w:rsidP="008C1B02">
      <w:pPr>
        <w:rPr>
          <w:rFonts w:cstheme="minorHAnsi"/>
          <w:b/>
        </w:rPr>
      </w:pPr>
    </w:p>
    <w:p w:rsidR="008C1B02" w:rsidRDefault="008C1B02" w:rsidP="008C1B02">
      <w:pPr>
        <w:rPr>
          <w:rFonts w:cstheme="minorHAnsi"/>
          <w:b/>
        </w:rPr>
      </w:pPr>
    </w:p>
    <w:p w:rsidR="008C1B02" w:rsidRDefault="008C1B02" w:rsidP="008C1B02">
      <w:pPr>
        <w:rPr>
          <w:rFonts w:cstheme="minorHAnsi"/>
          <w:b/>
        </w:rPr>
      </w:pPr>
      <w:r>
        <w:rPr>
          <w:rFonts w:ascii="Century Gothic" w:hAnsi="Century Gothic"/>
          <w:b/>
          <w:noProof/>
          <w:sz w:val="52"/>
          <w:szCs w:val="52"/>
          <w:lang w:eastAsia="es-ES"/>
        </w:rPr>
        <w:drawing>
          <wp:anchor distT="0" distB="0" distL="114300" distR="114300" simplePos="0" relativeHeight="251662336" behindDoc="0" locked="0" layoutInCell="1" allowOverlap="1" wp14:anchorId="13C9E594" wp14:editId="437917F0">
            <wp:simplePos x="0" y="0"/>
            <wp:positionH relativeFrom="column">
              <wp:posOffset>-584835</wp:posOffset>
            </wp:positionH>
            <wp:positionV relativeFrom="paragraph">
              <wp:posOffset>318135</wp:posOffset>
            </wp:positionV>
            <wp:extent cx="410148" cy="410096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a-Vertical-UP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7" r="16629" b="53950"/>
                    <a:stretch/>
                  </pic:blipFill>
                  <pic:spPr bwMode="auto">
                    <a:xfrm>
                      <a:off x="0" y="0"/>
                      <a:ext cx="410148" cy="41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1C5F" wp14:editId="4185153F">
                <wp:simplePos x="0" y="0"/>
                <wp:positionH relativeFrom="margin">
                  <wp:posOffset>-95250</wp:posOffset>
                </wp:positionH>
                <wp:positionV relativeFrom="paragraph">
                  <wp:posOffset>248920</wp:posOffset>
                </wp:positionV>
                <wp:extent cx="0" cy="551815"/>
                <wp:effectExtent l="19050" t="0" r="38100" b="3873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C4F69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5pt,19.6pt" to="-7.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" strokecolor="#2f5496 [2408]" strokeweight="4pt">
                <v:stroke joinstyle="miter"/>
                <w10:wrap anchorx="margin"/>
              </v:line>
            </w:pict>
          </mc:Fallback>
        </mc:AlternateContent>
      </w:r>
    </w:p>
    <w:p w:rsidR="008C1B02" w:rsidRDefault="008C1B02" w:rsidP="008C1B0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Universidad Pablo de Olavide</w:t>
      </w:r>
    </w:p>
    <w:p w:rsidR="008C1B02" w:rsidRDefault="008C1B02" w:rsidP="008C1B0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Área de Contratación y Patrimonio</w:t>
      </w:r>
    </w:p>
    <w:p w:rsidR="008C1B02" w:rsidRDefault="008C1B02" w:rsidP="008C1B0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www.upo.es/contratacion</w:t>
      </w:r>
    </w:p>
    <w:p w:rsidR="008C1B02" w:rsidRDefault="008C1B02" w:rsidP="008C1B02">
      <w:pPr>
        <w:rPr>
          <w:rFonts w:cstheme="minorHAnsi"/>
          <w:b/>
        </w:rPr>
        <w:sectPr w:rsidR="008C1B02" w:rsidSect="00026608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pgBorders w:offsetFrom="page">
            <w:top w:val="threeDEngrave" w:sz="24" w:space="24" w:color="2E74B5" w:themeColor="accent1" w:themeShade="BF"/>
            <w:left w:val="threeDEngrave" w:sz="24" w:space="24" w:color="2E74B5" w:themeColor="accent1" w:themeShade="BF"/>
            <w:bottom w:val="threeDEmboss" w:sz="24" w:space="24" w:color="2E74B5" w:themeColor="accent1" w:themeShade="BF"/>
            <w:right w:val="threeDEmboss" w:sz="24" w:space="24" w:color="2E74B5" w:themeColor="accent1" w:themeShade="BF"/>
          </w:pgBorders>
          <w:cols w:space="708"/>
          <w:titlePg/>
          <w:docGrid w:linePitch="360"/>
        </w:sectPr>
      </w:pPr>
    </w:p>
    <w:p w:rsidR="008C1B02" w:rsidRDefault="008C1B02" w:rsidP="008C1B02">
      <w:pPr>
        <w:rPr>
          <w:rFonts w:cstheme="minorHAnsi"/>
          <w:b/>
        </w:rPr>
      </w:pPr>
    </w:p>
    <w:p w:rsidR="00381F4F" w:rsidRDefault="00381F4F"/>
    <w:p w:rsidR="007A30B9" w:rsidRDefault="007A30B9" w:rsidP="007A30B9">
      <w:pPr>
        <w:jc w:val="both"/>
        <w:rPr>
          <w:rFonts w:cstheme="minorHAnsi"/>
        </w:rPr>
      </w:pPr>
      <w:r w:rsidRPr="004E3969">
        <w:rPr>
          <w:rFonts w:cstheme="minorHAnsi"/>
          <w:b/>
        </w:rPr>
        <w:t>Nota Importante:</w:t>
      </w:r>
      <w:r w:rsidRPr="004E3969">
        <w:rPr>
          <w:rFonts w:cstheme="minorHAnsi"/>
        </w:rPr>
        <w:t xml:space="preserve"> Todos estos datos son imprescindibles para </w:t>
      </w:r>
      <w:r>
        <w:rPr>
          <w:rFonts w:cstheme="minorHAnsi"/>
        </w:rPr>
        <w:t>iniciar la pr</w:t>
      </w:r>
      <w:r w:rsidR="005C4E62">
        <w:rPr>
          <w:rFonts w:cstheme="minorHAnsi"/>
        </w:rPr>
        <w:t>órroga</w:t>
      </w:r>
      <w:r w:rsidRPr="004E3969">
        <w:rPr>
          <w:rFonts w:cstheme="minorHAnsi"/>
        </w:rPr>
        <w:t xml:space="preserve"> en el Área de Contratación y Patrimonio. La solicitud deberá estar, firmada por el Responsable del Centro de Gasto.</w:t>
      </w:r>
    </w:p>
    <w:p w:rsidR="007A30B9" w:rsidRPr="004E3969" w:rsidRDefault="007A30B9" w:rsidP="007A30B9">
      <w:pPr>
        <w:jc w:val="both"/>
        <w:rPr>
          <w:rFonts w:cstheme="minorHAnsi"/>
        </w:rPr>
      </w:pPr>
      <w:r w:rsidRPr="004E3969">
        <w:rPr>
          <w:rFonts w:cstheme="minorHAnsi"/>
        </w:rPr>
        <w:t>Los contratos administrativos están regulados por la Ley de Contratos del Sector Público (en adelante LCSP)</w:t>
      </w:r>
    </w:p>
    <w:p w:rsidR="007A30B9" w:rsidRDefault="007A30B9" w:rsidP="007A30B9">
      <w:pPr>
        <w:jc w:val="both"/>
        <w:rPr>
          <w:rFonts w:cstheme="minorHAnsi"/>
        </w:rPr>
      </w:pPr>
      <w:r w:rsidRPr="004E3969">
        <w:rPr>
          <w:rFonts w:cstheme="minorHAnsi"/>
        </w:rPr>
        <w:t xml:space="preserve">El Área de Contratación y Patrimonio, queda a su disposición para cualquier aclaración que precisara, una vez cumplimentada la </w:t>
      </w:r>
      <w:r w:rsidR="005C4E62">
        <w:rPr>
          <w:rFonts w:cstheme="minorHAnsi"/>
        </w:rPr>
        <w:t>solicitud</w:t>
      </w:r>
      <w:r w:rsidRPr="004E3969">
        <w:rPr>
          <w:rFonts w:cstheme="minorHAnsi"/>
        </w:rPr>
        <w:t>.</w:t>
      </w:r>
    </w:p>
    <w:p w:rsidR="007A30B9" w:rsidRDefault="007A30B9" w:rsidP="007A30B9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1514"/>
        <w:gridCol w:w="6372"/>
      </w:tblGrid>
      <w:tr w:rsidR="007A30B9" w:rsidTr="00324B1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A30B9" w:rsidRPr="00855CE5" w:rsidRDefault="007A30B9" w:rsidP="00324B19">
            <w:pPr>
              <w:jc w:val="both"/>
              <w:rPr>
                <w:rFonts w:ascii="Century Gothic" w:hAnsi="Century Gothic" w:cstheme="minorHAnsi"/>
                <w:b/>
                <w:color w:val="BF8F00" w:themeColor="accent4" w:themeShade="BF"/>
              </w:rPr>
            </w:pP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01.</w:t>
            </w:r>
          </w:p>
        </w:tc>
        <w:tc>
          <w:tcPr>
            <w:tcW w:w="7886" w:type="dxa"/>
            <w:gridSpan w:val="2"/>
            <w:tcBorders>
              <w:left w:val="single" w:sz="4" w:space="0" w:color="auto"/>
            </w:tcBorders>
            <w:shd w:val="clear" w:color="auto" w:fill="002060"/>
            <w:vAlign w:val="center"/>
          </w:tcPr>
          <w:p w:rsidR="007A30B9" w:rsidRPr="00855CE5" w:rsidRDefault="007A30B9" w:rsidP="00324B19">
            <w:pPr>
              <w:jc w:val="both"/>
              <w:rPr>
                <w:rFonts w:cstheme="minorHAnsi"/>
                <w:b/>
              </w:rPr>
            </w:pPr>
            <w:r w:rsidRPr="00855CE5">
              <w:rPr>
                <w:rFonts w:cstheme="minorHAnsi"/>
                <w:b/>
                <w:sz w:val="24"/>
              </w:rPr>
              <w:t>NOMBRE Y APELLIDOS DEL RESPONSABLE DEL CENTRO DE GASTO Y CARGO QUE OCUPA.</w:t>
            </w:r>
          </w:p>
        </w:tc>
      </w:tr>
      <w:tr w:rsidR="007A30B9" w:rsidTr="00324B19">
        <w:trPr>
          <w:trHeight w:val="363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7A30B9" w:rsidRDefault="007A30B9" w:rsidP="00324B19">
            <w:pPr>
              <w:jc w:val="both"/>
              <w:rPr>
                <w:rFonts w:cstheme="minorHAnsi"/>
              </w:rPr>
            </w:pPr>
            <w:r w:rsidRPr="00DF5CB1">
              <w:rPr>
                <w:rFonts w:cstheme="minorHAnsi"/>
              </w:rPr>
              <w:t>Nombre y apellidos</w:t>
            </w:r>
            <w:r>
              <w:rPr>
                <w:rFonts w:cstheme="minorHAnsi"/>
              </w:rPr>
              <w:t>:</w:t>
            </w:r>
          </w:p>
        </w:tc>
        <w:tc>
          <w:tcPr>
            <w:tcW w:w="6372" w:type="dxa"/>
            <w:vAlign w:val="center"/>
          </w:tcPr>
          <w:p w:rsidR="007A30B9" w:rsidRDefault="007A30B9" w:rsidP="00324B19">
            <w:pPr>
              <w:jc w:val="both"/>
              <w:rPr>
                <w:rFonts w:cstheme="minorHAnsi"/>
              </w:rPr>
            </w:pPr>
          </w:p>
        </w:tc>
      </w:tr>
      <w:tr w:rsidR="007A30B9" w:rsidTr="00324B19">
        <w:trPr>
          <w:trHeight w:val="363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7A30B9" w:rsidRDefault="007A30B9" w:rsidP="00324B1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Cargo:</w:t>
            </w:r>
          </w:p>
        </w:tc>
        <w:tc>
          <w:tcPr>
            <w:tcW w:w="6372" w:type="dxa"/>
            <w:vAlign w:val="center"/>
          </w:tcPr>
          <w:p w:rsidR="007A30B9" w:rsidRDefault="007A30B9" w:rsidP="00324B19">
            <w:pPr>
              <w:jc w:val="both"/>
              <w:rPr>
                <w:rFonts w:cstheme="minorHAnsi"/>
              </w:rPr>
            </w:pPr>
          </w:p>
        </w:tc>
      </w:tr>
      <w:tr w:rsidR="007A30B9" w:rsidTr="00324B19">
        <w:trPr>
          <w:trHeight w:val="363"/>
        </w:trPr>
        <w:tc>
          <w:tcPr>
            <w:tcW w:w="8494" w:type="dxa"/>
            <w:gridSpan w:val="3"/>
            <w:shd w:val="clear" w:color="auto" w:fill="002060"/>
            <w:vAlign w:val="center"/>
          </w:tcPr>
          <w:p w:rsidR="007A30B9" w:rsidRDefault="007A30B9" w:rsidP="00324B19">
            <w:pPr>
              <w:jc w:val="both"/>
              <w:rPr>
                <w:rFonts w:cstheme="minorHAnsi"/>
              </w:rPr>
            </w:pPr>
            <w:r w:rsidRPr="00501ABB">
              <w:rPr>
                <w:rFonts w:cstheme="minorHAnsi"/>
              </w:rPr>
              <w:t>En cumplimiento del art. 64 de la LCSP</w:t>
            </w:r>
            <w:r>
              <w:rPr>
                <w:rFonts w:cstheme="minorHAnsi"/>
              </w:rPr>
              <w:t xml:space="preserve">, </w:t>
            </w:r>
            <w:r w:rsidRPr="00501ABB">
              <w:rPr>
                <w:rFonts w:cstheme="minorHAnsi"/>
              </w:rPr>
              <w:t>«Lucha contra la corrupción y prevención de los conflictos de intereses»</w:t>
            </w:r>
            <w:r>
              <w:rPr>
                <w:rFonts w:cstheme="minorHAnsi"/>
              </w:rPr>
              <w:t>,</w:t>
            </w:r>
            <w:r w:rsidRPr="00501A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  <w:r w:rsidRPr="00501ABB">
              <w:rPr>
                <w:rFonts w:cstheme="minorHAnsi"/>
              </w:rPr>
              <w:t>l responsable del centro de gasto debe fi</w:t>
            </w:r>
            <w:r>
              <w:rPr>
                <w:rFonts w:cstheme="minorHAnsi"/>
              </w:rPr>
              <w:t>rmar preceptivamente el Anexo I de esta solicitud.</w:t>
            </w:r>
          </w:p>
        </w:tc>
      </w:tr>
    </w:tbl>
    <w:p w:rsidR="007A30B9" w:rsidRDefault="007A30B9" w:rsidP="007A30B9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7886"/>
      </w:tblGrid>
      <w:tr w:rsidR="007A30B9" w:rsidTr="00324B19">
        <w:tc>
          <w:tcPr>
            <w:tcW w:w="608" w:type="dxa"/>
            <w:shd w:val="clear" w:color="auto" w:fill="002060"/>
            <w:vAlign w:val="center"/>
          </w:tcPr>
          <w:p w:rsidR="007A30B9" w:rsidRPr="00DF5CB1" w:rsidRDefault="007A30B9" w:rsidP="00324B19">
            <w:pPr>
              <w:jc w:val="both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02</w:t>
            </w: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.</w:t>
            </w:r>
          </w:p>
        </w:tc>
        <w:tc>
          <w:tcPr>
            <w:tcW w:w="7886" w:type="dxa"/>
            <w:shd w:val="clear" w:color="auto" w:fill="002060"/>
            <w:vAlign w:val="center"/>
          </w:tcPr>
          <w:p w:rsidR="007A30B9" w:rsidRPr="00855CE5" w:rsidRDefault="007A30B9" w:rsidP="00324B19">
            <w:pPr>
              <w:jc w:val="both"/>
              <w:rPr>
                <w:rFonts w:cstheme="minorHAnsi"/>
                <w:b/>
              </w:rPr>
            </w:pPr>
            <w:r w:rsidRPr="00855CE5">
              <w:rPr>
                <w:rFonts w:cstheme="minorHAnsi"/>
                <w:b/>
                <w:sz w:val="24"/>
              </w:rPr>
              <w:t>DEPARTAMENTO/FACULTAD/SERVICIO/ÁREA/UNIDAD QUE SOLICITA LA CONTRATACIÓN.</w:t>
            </w:r>
          </w:p>
        </w:tc>
      </w:tr>
      <w:tr w:rsidR="007A30B9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7A30B9" w:rsidRPr="00DF5CB1" w:rsidRDefault="007A30B9" w:rsidP="00324B19">
            <w:pPr>
              <w:jc w:val="both"/>
              <w:rPr>
                <w:rFonts w:cstheme="minorHAnsi"/>
              </w:rPr>
            </w:pPr>
          </w:p>
        </w:tc>
      </w:tr>
    </w:tbl>
    <w:p w:rsidR="007A30B9" w:rsidRDefault="007A30B9" w:rsidP="007A30B9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7886"/>
      </w:tblGrid>
      <w:tr w:rsidR="007A30B9" w:rsidTr="00324B19">
        <w:tc>
          <w:tcPr>
            <w:tcW w:w="608" w:type="dxa"/>
            <w:shd w:val="clear" w:color="auto" w:fill="002060"/>
            <w:vAlign w:val="center"/>
          </w:tcPr>
          <w:p w:rsidR="007A30B9" w:rsidRPr="00DF5CB1" w:rsidRDefault="007A30B9" w:rsidP="007A30B9">
            <w:pPr>
              <w:jc w:val="both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03</w:t>
            </w: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.</w:t>
            </w:r>
          </w:p>
        </w:tc>
        <w:tc>
          <w:tcPr>
            <w:tcW w:w="7886" w:type="dxa"/>
            <w:shd w:val="clear" w:color="auto" w:fill="002060"/>
            <w:vAlign w:val="center"/>
          </w:tcPr>
          <w:p w:rsidR="007A30B9" w:rsidRPr="00855CE5" w:rsidRDefault="007A30B9" w:rsidP="007A30B9">
            <w:pPr>
              <w:jc w:val="both"/>
              <w:rPr>
                <w:rFonts w:cstheme="minorHAnsi"/>
                <w:b/>
              </w:rPr>
            </w:pPr>
            <w:r w:rsidRPr="007A30B9">
              <w:rPr>
                <w:rFonts w:cstheme="minorHAnsi"/>
                <w:b/>
                <w:sz w:val="24"/>
              </w:rPr>
              <w:t>C</w:t>
            </w:r>
            <w:r>
              <w:rPr>
                <w:rFonts w:cstheme="minorHAnsi"/>
                <w:b/>
                <w:sz w:val="24"/>
              </w:rPr>
              <w:t xml:space="preserve">ONTRATO INICIAL </w:t>
            </w:r>
            <w:r w:rsidRPr="007A30B9">
              <w:rPr>
                <w:rFonts w:cstheme="minorHAnsi"/>
                <w:b/>
                <w:sz w:val="24"/>
              </w:rPr>
              <w:t>(Referencia, Objeto del contrato)</w:t>
            </w:r>
          </w:p>
        </w:tc>
      </w:tr>
      <w:tr w:rsidR="007A30B9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7A30B9" w:rsidRPr="00DF5CB1" w:rsidRDefault="007A30B9" w:rsidP="00324B19">
            <w:pPr>
              <w:jc w:val="both"/>
              <w:rPr>
                <w:rFonts w:cstheme="minorHAnsi"/>
              </w:rPr>
            </w:pPr>
          </w:p>
        </w:tc>
      </w:tr>
    </w:tbl>
    <w:p w:rsidR="007A30B9" w:rsidRDefault="007A30B9" w:rsidP="007A30B9">
      <w:pPr>
        <w:ind w:firstLine="54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7886"/>
      </w:tblGrid>
      <w:tr w:rsidR="007A30B9" w:rsidTr="00324B19">
        <w:tc>
          <w:tcPr>
            <w:tcW w:w="608" w:type="dxa"/>
            <w:shd w:val="clear" w:color="auto" w:fill="002060"/>
            <w:vAlign w:val="center"/>
          </w:tcPr>
          <w:p w:rsidR="007A30B9" w:rsidRPr="00DF5CB1" w:rsidRDefault="007A30B9" w:rsidP="007A30B9">
            <w:pPr>
              <w:jc w:val="both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04</w:t>
            </w: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.</w:t>
            </w:r>
          </w:p>
        </w:tc>
        <w:tc>
          <w:tcPr>
            <w:tcW w:w="7886" w:type="dxa"/>
            <w:shd w:val="clear" w:color="auto" w:fill="002060"/>
            <w:vAlign w:val="center"/>
          </w:tcPr>
          <w:p w:rsidR="007A30B9" w:rsidRDefault="007A30B9" w:rsidP="00324B19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PERIODO PARA EL QUE SOLICITA LA PRÓRROGA</w:t>
            </w:r>
          </w:p>
          <w:p w:rsidR="000525C1" w:rsidRPr="000525C1" w:rsidRDefault="000525C1" w:rsidP="00324B19">
            <w:pPr>
              <w:jc w:val="both"/>
              <w:rPr>
                <w:rFonts w:cstheme="minorHAnsi"/>
              </w:rPr>
            </w:pPr>
            <w:r w:rsidRPr="000525C1">
              <w:rPr>
                <w:rFonts w:cstheme="minorHAnsi"/>
                <w:sz w:val="24"/>
              </w:rPr>
              <w:t xml:space="preserve">Indicar </w:t>
            </w:r>
            <w:r w:rsidR="00DF0D14">
              <w:rPr>
                <w:rFonts w:cstheme="minorHAnsi"/>
                <w:sz w:val="24"/>
              </w:rPr>
              <w:t xml:space="preserve">la </w:t>
            </w:r>
            <w:r w:rsidRPr="000525C1">
              <w:rPr>
                <w:rFonts w:cstheme="minorHAnsi"/>
                <w:sz w:val="24"/>
              </w:rPr>
              <w:t xml:space="preserve">fecha de inicio y </w:t>
            </w:r>
            <w:r w:rsidR="00DF0D14">
              <w:rPr>
                <w:rFonts w:cstheme="minorHAnsi"/>
                <w:sz w:val="24"/>
              </w:rPr>
              <w:t xml:space="preserve">la </w:t>
            </w:r>
            <w:r w:rsidRPr="000525C1">
              <w:rPr>
                <w:rFonts w:cstheme="minorHAnsi"/>
                <w:sz w:val="24"/>
              </w:rPr>
              <w:t>fecha de fin de la prórroga</w:t>
            </w:r>
          </w:p>
        </w:tc>
      </w:tr>
      <w:tr w:rsidR="007A30B9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7A30B9" w:rsidRPr="00DF5CB1" w:rsidRDefault="007A30B9" w:rsidP="00324B19">
            <w:pPr>
              <w:jc w:val="both"/>
              <w:rPr>
                <w:rFonts w:cstheme="minorHAnsi"/>
              </w:rPr>
            </w:pPr>
          </w:p>
        </w:tc>
      </w:tr>
    </w:tbl>
    <w:p w:rsidR="007A30B9" w:rsidRDefault="007A30B9" w:rsidP="007A30B9">
      <w:pPr>
        <w:ind w:firstLine="54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7886"/>
      </w:tblGrid>
      <w:tr w:rsidR="00517C9C" w:rsidTr="00324B19">
        <w:tc>
          <w:tcPr>
            <w:tcW w:w="608" w:type="dxa"/>
            <w:shd w:val="clear" w:color="auto" w:fill="002060"/>
            <w:vAlign w:val="center"/>
          </w:tcPr>
          <w:p w:rsidR="00517C9C" w:rsidRPr="00DF5CB1" w:rsidRDefault="00517C9C" w:rsidP="00517C9C">
            <w:pPr>
              <w:jc w:val="both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05</w:t>
            </w: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.</w:t>
            </w:r>
          </w:p>
        </w:tc>
        <w:tc>
          <w:tcPr>
            <w:tcW w:w="7886" w:type="dxa"/>
            <w:shd w:val="clear" w:color="auto" w:fill="002060"/>
            <w:vAlign w:val="center"/>
          </w:tcPr>
          <w:p w:rsidR="00517C9C" w:rsidRPr="00855CE5" w:rsidRDefault="00517C9C" w:rsidP="00324B1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JUSTIFICACIÓN DE LA NECESIDAD DE LA PRÓRROGA</w:t>
            </w:r>
          </w:p>
        </w:tc>
      </w:tr>
      <w:tr w:rsidR="00517C9C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517C9C" w:rsidRPr="00DF5CB1" w:rsidRDefault="00517C9C" w:rsidP="00324B19">
            <w:pPr>
              <w:jc w:val="both"/>
              <w:rPr>
                <w:rFonts w:cstheme="minorHAnsi"/>
              </w:rPr>
            </w:pPr>
          </w:p>
        </w:tc>
      </w:tr>
    </w:tbl>
    <w:p w:rsidR="007A30B9" w:rsidRDefault="007A30B9" w:rsidP="007A30B9">
      <w:pPr>
        <w:ind w:firstLine="540"/>
        <w:jc w:val="both"/>
        <w:rPr>
          <w:b/>
        </w:rPr>
      </w:pPr>
    </w:p>
    <w:p w:rsidR="00517C9C" w:rsidRDefault="00517C9C" w:rsidP="007A30B9">
      <w:pPr>
        <w:ind w:firstLine="540"/>
        <w:jc w:val="both"/>
        <w:rPr>
          <w:b/>
        </w:rPr>
      </w:pPr>
    </w:p>
    <w:p w:rsidR="00517C9C" w:rsidRDefault="00517C9C" w:rsidP="007A30B9">
      <w:pPr>
        <w:ind w:firstLine="54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8"/>
        <w:gridCol w:w="1514"/>
        <w:gridCol w:w="6372"/>
      </w:tblGrid>
      <w:tr w:rsidR="00517C9C" w:rsidTr="00324B1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17C9C" w:rsidRPr="00855CE5" w:rsidRDefault="00517C9C" w:rsidP="00517C9C">
            <w:pPr>
              <w:jc w:val="both"/>
              <w:rPr>
                <w:rFonts w:ascii="Century Gothic" w:hAnsi="Century Gothic" w:cstheme="minorHAnsi"/>
                <w:b/>
                <w:color w:val="BF8F00" w:themeColor="accent4" w:themeShade="BF"/>
              </w:rPr>
            </w:pP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</w:t>
            </w:r>
            <w:r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6</w:t>
            </w: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.</w:t>
            </w:r>
          </w:p>
        </w:tc>
        <w:tc>
          <w:tcPr>
            <w:tcW w:w="7886" w:type="dxa"/>
            <w:gridSpan w:val="2"/>
            <w:tcBorders>
              <w:left w:val="single" w:sz="4" w:space="0" w:color="auto"/>
            </w:tcBorders>
            <w:shd w:val="clear" w:color="auto" w:fill="002060"/>
            <w:vAlign w:val="center"/>
          </w:tcPr>
          <w:p w:rsidR="00517C9C" w:rsidRPr="00855CE5" w:rsidRDefault="00517C9C" w:rsidP="00517C9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PERSONA DE CONTACTO PARA ACLARACIONES </w:t>
            </w:r>
          </w:p>
        </w:tc>
      </w:tr>
      <w:tr w:rsidR="00517C9C" w:rsidTr="00324B19">
        <w:trPr>
          <w:trHeight w:val="363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517C9C" w:rsidRDefault="00517C9C" w:rsidP="00324B19">
            <w:pPr>
              <w:jc w:val="both"/>
              <w:rPr>
                <w:rFonts w:cstheme="minorHAnsi"/>
              </w:rPr>
            </w:pPr>
            <w:r w:rsidRPr="00DF5CB1">
              <w:rPr>
                <w:rFonts w:cstheme="minorHAnsi"/>
              </w:rPr>
              <w:t>Nombre y apellidos</w:t>
            </w:r>
            <w:r>
              <w:rPr>
                <w:rFonts w:cstheme="minorHAnsi"/>
              </w:rPr>
              <w:t>:</w:t>
            </w:r>
          </w:p>
        </w:tc>
        <w:tc>
          <w:tcPr>
            <w:tcW w:w="6372" w:type="dxa"/>
            <w:vAlign w:val="center"/>
          </w:tcPr>
          <w:p w:rsidR="00517C9C" w:rsidRDefault="00517C9C" w:rsidP="00324B19">
            <w:pPr>
              <w:jc w:val="both"/>
              <w:rPr>
                <w:rFonts w:cstheme="minorHAnsi"/>
              </w:rPr>
            </w:pPr>
          </w:p>
        </w:tc>
      </w:tr>
      <w:tr w:rsidR="00517C9C" w:rsidTr="00324B19">
        <w:trPr>
          <w:trHeight w:val="363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517C9C" w:rsidRPr="00DF5CB1" w:rsidRDefault="00517C9C" w:rsidP="00324B1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Teléfono:</w:t>
            </w:r>
          </w:p>
        </w:tc>
        <w:tc>
          <w:tcPr>
            <w:tcW w:w="6372" w:type="dxa"/>
            <w:vAlign w:val="center"/>
          </w:tcPr>
          <w:p w:rsidR="00517C9C" w:rsidRDefault="00517C9C" w:rsidP="00324B19">
            <w:pPr>
              <w:jc w:val="both"/>
              <w:rPr>
                <w:rFonts w:cstheme="minorHAnsi"/>
              </w:rPr>
            </w:pPr>
          </w:p>
        </w:tc>
      </w:tr>
      <w:tr w:rsidR="00517C9C" w:rsidTr="00324B19">
        <w:trPr>
          <w:trHeight w:val="363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517C9C" w:rsidRDefault="00517C9C" w:rsidP="00517C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Correo electrónico:</w:t>
            </w:r>
          </w:p>
        </w:tc>
        <w:tc>
          <w:tcPr>
            <w:tcW w:w="6372" w:type="dxa"/>
            <w:vAlign w:val="center"/>
          </w:tcPr>
          <w:p w:rsidR="00517C9C" w:rsidRDefault="00517C9C" w:rsidP="00324B19">
            <w:pPr>
              <w:jc w:val="both"/>
              <w:rPr>
                <w:rFonts w:cstheme="minorHAnsi"/>
              </w:rPr>
            </w:pPr>
          </w:p>
        </w:tc>
      </w:tr>
    </w:tbl>
    <w:p w:rsidR="007A30B9" w:rsidRDefault="007A30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2"/>
        <w:gridCol w:w="7662"/>
      </w:tblGrid>
      <w:tr w:rsidR="00F6635E" w:rsidTr="001235CF">
        <w:tc>
          <w:tcPr>
            <w:tcW w:w="730" w:type="dxa"/>
            <w:shd w:val="clear" w:color="auto" w:fill="002060"/>
            <w:vAlign w:val="center"/>
          </w:tcPr>
          <w:p w:rsidR="00F6635E" w:rsidRPr="00DF5CB1" w:rsidRDefault="00F6635E" w:rsidP="00324B19">
            <w:pPr>
              <w:jc w:val="both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07</w:t>
            </w:r>
            <w:r w:rsidRPr="00DF5CB1">
              <w:rPr>
                <w:rFonts w:ascii="Century Gothic" w:hAnsi="Century Gothic" w:cstheme="minorHAnsi"/>
                <w:b/>
                <w:color w:val="FFC000" w:themeColor="accent4"/>
                <w:sz w:val="28"/>
              </w:rPr>
              <w:t>.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F6635E" w:rsidRPr="00855CE5" w:rsidRDefault="00F6635E" w:rsidP="00324B1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IMPORTE TOTAL QUE SUPONE LA PRÓRROGA</w:t>
            </w:r>
          </w:p>
        </w:tc>
      </w:tr>
      <w:tr w:rsidR="001235CF" w:rsidTr="001235CF">
        <w:tc>
          <w:tcPr>
            <w:tcW w:w="730" w:type="dxa"/>
            <w:shd w:val="clear" w:color="auto" w:fill="002060"/>
            <w:vAlign w:val="center"/>
          </w:tcPr>
          <w:p w:rsidR="001235CF" w:rsidRPr="00DF5CB1" w:rsidRDefault="001235CF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235CF">
              <w:rPr>
                <w:rFonts w:ascii="Century Gothic" w:hAnsi="Century Gothic" w:cstheme="minorHAnsi"/>
                <w:b/>
                <w:color w:val="FFC000" w:themeColor="accent4"/>
                <w:sz w:val="24"/>
              </w:rPr>
              <w:t>07.</w:t>
            </w:r>
            <w:r w:rsidR="00013937">
              <w:rPr>
                <w:rFonts w:ascii="Century Gothic" w:hAnsi="Century Gothic" w:cstheme="minorHAnsi"/>
                <w:b/>
                <w:color w:val="FFC000" w:themeColor="accent4"/>
                <w:sz w:val="24"/>
              </w:rPr>
              <w:t>1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1235CF" w:rsidRPr="00855CE5" w:rsidRDefault="001235CF" w:rsidP="0078262B">
            <w:pPr>
              <w:jc w:val="both"/>
              <w:rPr>
                <w:rFonts w:cstheme="minorHAnsi"/>
                <w:b/>
              </w:rPr>
            </w:pPr>
            <w:r w:rsidRPr="001235CF">
              <w:rPr>
                <w:rFonts w:cstheme="minorHAnsi"/>
                <w:b/>
              </w:rPr>
              <w:t>CONTRATOS ADMINISTRATIVOS QUE GENERAN EL COBRO DE UN CANON</w:t>
            </w:r>
          </w:p>
        </w:tc>
      </w:tr>
      <w:tr w:rsidR="001235CF" w:rsidTr="001235CF">
        <w:tc>
          <w:tcPr>
            <w:tcW w:w="730" w:type="dxa"/>
            <w:shd w:val="clear" w:color="auto" w:fill="002060"/>
            <w:vAlign w:val="center"/>
          </w:tcPr>
          <w:p w:rsidR="001235CF" w:rsidRPr="00DF5CB1" w:rsidRDefault="001235CF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A0C69">
              <w:rPr>
                <w:rFonts w:ascii="Century Gothic" w:hAnsi="Century Gothic" w:cstheme="minorHAnsi"/>
                <w:b/>
                <w:color w:val="FFC000" w:themeColor="accent4"/>
              </w:rPr>
              <w:t>07.</w:t>
            </w:r>
            <w:r w:rsidR="00013937">
              <w:rPr>
                <w:rFonts w:ascii="Century Gothic" w:hAnsi="Century Gothic" w:cstheme="minorHAnsi"/>
                <w:b/>
                <w:color w:val="FFC000" w:themeColor="accent4"/>
              </w:rPr>
              <w:t>1.</w:t>
            </w:r>
            <w:r w:rsidRPr="001A0C69">
              <w:rPr>
                <w:rFonts w:ascii="Century Gothic" w:hAnsi="Century Gothic" w:cstheme="minorHAnsi"/>
                <w:b/>
                <w:color w:val="FFC000" w:themeColor="accent4"/>
              </w:rPr>
              <w:t>1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1235CF" w:rsidRPr="00855CE5" w:rsidRDefault="001235CF" w:rsidP="0078262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Importe de la Prórroga </w:t>
            </w:r>
            <w:r w:rsidR="001A0C69">
              <w:rPr>
                <w:rFonts w:cstheme="minorHAnsi"/>
                <w:b/>
              </w:rPr>
              <w:t>(Canon)</w:t>
            </w:r>
          </w:p>
        </w:tc>
      </w:tr>
      <w:tr w:rsidR="001A0C69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1A0C69" w:rsidRDefault="001A0C69" w:rsidP="001A0C69">
            <w:pPr>
              <w:spacing w:line="276" w:lineRule="auto"/>
              <w:jc w:val="both"/>
              <w:rPr>
                <w:rFonts w:cstheme="minorHAnsi"/>
              </w:rPr>
            </w:pPr>
          </w:p>
          <w:p w:rsidR="001A0C69" w:rsidRDefault="001A0C69" w:rsidP="001A0C6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Base Imponible: 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€</w:t>
            </w:r>
          </w:p>
          <w:p w:rsidR="001A0C69" w:rsidRDefault="001A0C69" w:rsidP="001A0C6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IVA (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cstheme="minorHAnsi"/>
              </w:rPr>
              <w:t xml:space="preserve"> %): 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€</w:t>
            </w:r>
          </w:p>
          <w:p w:rsidR="001A0C69" w:rsidRDefault="001A0C69" w:rsidP="001A0C69">
            <w:pPr>
              <w:jc w:val="both"/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pPr>
            <w:r>
              <w:rPr>
                <w:rFonts w:cstheme="minorHAnsi"/>
              </w:rPr>
              <w:t>Total IVA Incluido: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€</w:t>
            </w:r>
          </w:p>
          <w:p w:rsidR="001A0C69" w:rsidRDefault="001A0C69" w:rsidP="006A09E8">
            <w:pPr>
              <w:ind w:left="720"/>
              <w:jc w:val="both"/>
              <w:rPr>
                <w:b/>
                <w:u w:val="single"/>
              </w:rPr>
            </w:pP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32"/>
        <w:gridCol w:w="7662"/>
      </w:tblGrid>
      <w:tr w:rsidR="001A0C69" w:rsidTr="0078262B">
        <w:tc>
          <w:tcPr>
            <w:tcW w:w="730" w:type="dxa"/>
            <w:shd w:val="clear" w:color="auto" w:fill="002060"/>
            <w:vAlign w:val="center"/>
          </w:tcPr>
          <w:p w:rsidR="001A0C69" w:rsidRPr="00DF5CB1" w:rsidRDefault="001A0C69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A0C69">
              <w:rPr>
                <w:rFonts w:ascii="Century Gothic" w:hAnsi="Century Gothic" w:cstheme="minorHAnsi"/>
                <w:b/>
                <w:color w:val="FFC000" w:themeColor="accent4"/>
              </w:rPr>
              <w:t>07.</w:t>
            </w:r>
            <w:r w:rsidR="00013937">
              <w:rPr>
                <w:rFonts w:ascii="Century Gothic" w:hAnsi="Century Gothic" w:cstheme="minorHAnsi"/>
                <w:b/>
                <w:color w:val="FFC000" w:themeColor="accent4"/>
              </w:rPr>
              <w:t>1.2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1A0C69" w:rsidRPr="00855CE5" w:rsidRDefault="001A0C69" w:rsidP="0078262B">
            <w:pPr>
              <w:jc w:val="both"/>
              <w:rPr>
                <w:rFonts w:cstheme="minorHAnsi"/>
                <w:b/>
              </w:rPr>
            </w:pPr>
            <w:r w:rsidRPr="001A0C69">
              <w:rPr>
                <w:rFonts w:cstheme="minorHAnsi"/>
                <w:b/>
              </w:rPr>
              <w:t>Distribución del canon por anualidades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2"/>
        <w:gridCol w:w="7662"/>
      </w:tblGrid>
      <w:tr w:rsidR="001A0C69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1A0C69" w:rsidRDefault="001A0C69" w:rsidP="001A0C69">
            <w:pPr>
              <w:jc w:val="both"/>
              <w:rPr>
                <w:b/>
                <w:u w:val="single"/>
              </w:rPr>
            </w:pPr>
            <w:sdt>
              <w:sdtPr>
                <w:id w:val="16879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 </w:t>
            </w:r>
            <w:sdt>
              <w:sdtPr>
                <w:id w:val="-20597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A1283D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A1283D" w:rsidRDefault="00A1283D" w:rsidP="006A09E8">
            <w:pPr>
              <w:ind w:left="720"/>
              <w:jc w:val="both"/>
              <w:rPr>
                <w:b/>
                <w:u w:val="single"/>
              </w:rPr>
            </w:pPr>
          </w:p>
          <w:p w:rsidR="00A1283D" w:rsidRDefault="00A1283D" w:rsidP="00A1283D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09E8">
              <w:rPr>
                <w:rFonts w:ascii="Calibri" w:hAnsi="Calibri" w:cs="Calibri"/>
                <w:sz w:val="22"/>
                <w:szCs w:val="22"/>
              </w:rPr>
              <w:t xml:space="preserve">En caso de haber marcado que el </w:t>
            </w:r>
            <w:r w:rsidRPr="001A0C69">
              <w:rPr>
                <w:rFonts w:ascii="Calibri" w:hAnsi="Calibri" w:cs="Calibri"/>
                <w:sz w:val="22"/>
                <w:szCs w:val="22"/>
              </w:rPr>
              <w:t>ingreso se</w:t>
            </w:r>
            <w:r w:rsidRPr="006A09E8">
              <w:rPr>
                <w:rFonts w:ascii="Calibri" w:hAnsi="Calibri" w:cs="Calibri"/>
                <w:sz w:val="22"/>
                <w:szCs w:val="22"/>
              </w:rPr>
              <w:t xml:space="preserve"> distribuirá en varias anualidades (plurianual), indicar el importe de cada anualidad: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2077"/>
              <w:gridCol w:w="2068"/>
              <w:gridCol w:w="2056"/>
            </w:tblGrid>
            <w:tr w:rsidR="00A1283D" w:rsidTr="0078262B">
              <w:tc>
                <w:tcPr>
                  <w:tcW w:w="2123" w:type="dxa"/>
                  <w:shd w:val="clear" w:color="auto" w:fill="BFBFBF" w:themeFill="background1" w:themeFillShade="BF"/>
                </w:tcPr>
                <w:p w:rsidR="00A1283D" w:rsidRPr="002F19FA" w:rsidRDefault="00A1283D" w:rsidP="00A1283D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Periodo</w:t>
                  </w:r>
                </w:p>
              </w:tc>
              <w:tc>
                <w:tcPr>
                  <w:tcW w:w="2123" w:type="dxa"/>
                  <w:shd w:val="clear" w:color="auto" w:fill="BFBFBF" w:themeFill="background1" w:themeFillShade="BF"/>
                </w:tcPr>
                <w:p w:rsidR="00A1283D" w:rsidRPr="002F19FA" w:rsidRDefault="00A1283D" w:rsidP="00A1283D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Base imponible</w:t>
                  </w:r>
                </w:p>
              </w:tc>
              <w:tc>
                <w:tcPr>
                  <w:tcW w:w="2124" w:type="dxa"/>
                  <w:shd w:val="clear" w:color="auto" w:fill="BFBFBF" w:themeFill="background1" w:themeFillShade="BF"/>
                </w:tcPr>
                <w:p w:rsidR="00A1283D" w:rsidRPr="002F19FA" w:rsidRDefault="00A1283D" w:rsidP="00A1283D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IVA</w:t>
                  </w:r>
                </w:p>
              </w:tc>
              <w:tc>
                <w:tcPr>
                  <w:tcW w:w="2124" w:type="dxa"/>
                  <w:shd w:val="clear" w:color="auto" w:fill="BFBFBF" w:themeFill="background1" w:themeFillShade="BF"/>
                </w:tcPr>
                <w:p w:rsidR="00A1283D" w:rsidRPr="002F19FA" w:rsidRDefault="00A1283D" w:rsidP="00A1283D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Total</w:t>
                  </w:r>
                </w:p>
              </w:tc>
            </w:tr>
            <w:tr w:rsidR="00A1283D" w:rsidTr="0078262B">
              <w:tc>
                <w:tcPr>
                  <w:tcW w:w="2123" w:type="dxa"/>
                </w:tcPr>
                <w:p w:rsidR="00A1283D" w:rsidRDefault="00A1283D" w:rsidP="00A1283D"/>
              </w:tc>
              <w:tc>
                <w:tcPr>
                  <w:tcW w:w="2123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</w:tr>
            <w:tr w:rsidR="00A1283D" w:rsidTr="0078262B">
              <w:tc>
                <w:tcPr>
                  <w:tcW w:w="2123" w:type="dxa"/>
                </w:tcPr>
                <w:p w:rsidR="00A1283D" w:rsidRDefault="00A1283D" w:rsidP="00A1283D"/>
              </w:tc>
              <w:tc>
                <w:tcPr>
                  <w:tcW w:w="2123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</w:tr>
            <w:tr w:rsidR="00A1283D" w:rsidTr="0078262B">
              <w:tc>
                <w:tcPr>
                  <w:tcW w:w="2123" w:type="dxa"/>
                  <w:tcBorders>
                    <w:bottom w:val="single" w:sz="4" w:space="0" w:color="auto"/>
                  </w:tcBorders>
                </w:tcPr>
                <w:p w:rsidR="00A1283D" w:rsidRDefault="00A1283D" w:rsidP="00A1283D"/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</w:tr>
            <w:tr w:rsidR="00A1283D" w:rsidTr="0078262B">
              <w:trPr>
                <w:trHeight w:val="299"/>
              </w:trPr>
              <w:tc>
                <w:tcPr>
                  <w:tcW w:w="2123" w:type="dxa"/>
                  <w:tcBorders>
                    <w:left w:val="nil"/>
                    <w:bottom w:val="nil"/>
                    <w:right w:val="nil"/>
                  </w:tcBorders>
                </w:tcPr>
                <w:p w:rsidR="00A1283D" w:rsidRDefault="00A1283D" w:rsidP="00A1283D"/>
              </w:tc>
              <w:tc>
                <w:tcPr>
                  <w:tcW w:w="2123" w:type="dxa"/>
                  <w:tcBorders>
                    <w:left w:val="nil"/>
                    <w:bottom w:val="nil"/>
                  </w:tcBorders>
                </w:tcPr>
                <w:p w:rsidR="00A1283D" w:rsidRDefault="00A1283D" w:rsidP="00A1283D"/>
              </w:tc>
              <w:tc>
                <w:tcPr>
                  <w:tcW w:w="2124" w:type="dxa"/>
                </w:tcPr>
                <w:p w:rsidR="00A1283D" w:rsidRDefault="00A1283D" w:rsidP="00A1283D">
                  <w:r>
                    <w:t>Importe Total:</w:t>
                  </w:r>
                </w:p>
              </w:tc>
              <w:tc>
                <w:tcPr>
                  <w:tcW w:w="2124" w:type="dxa"/>
                </w:tcPr>
                <w:p w:rsidR="00A1283D" w:rsidRDefault="00A1283D" w:rsidP="00A1283D">
                  <w:pPr>
                    <w:jc w:val="right"/>
                  </w:pPr>
                  <w:r>
                    <w:t>€</w:t>
                  </w:r>
                </w:p>
              </w:tc>
            </w:tr>
          </w:tbl>
          <w:p w:rsidR="00A1283D" w:rsidRDefault="00A1283D" w:rsidP="006A09E8">
            <w:pPr>
              <w:ind w:left="720"/>
              <w:jc w:val="both"/>
              <w:rPr>
                <w:b/>
                <w:u w:val="single"/>
              </w:rPr>
            </w:pPr>
          </w:p>
          <w:p w:rsidR="00A1283D" w:rsidRDefault="00A1283D" w:rsidP="006A09E8">
            <w:pPr>
              <w:ind w:left="720"/>
              <w:jc w:val="both"/>
              <w:rPr>
                <w:b/>
                <w:u w:val="single"/>
              </w:rPr>
            </w:pPr>
          </w:p>
        </w:tc>
      </w:tr>
      <w:tr w:rsidR="00A1283D" w:rsidTr="0078262B">
        <w:tc>
          <w:tcPr>
            <w:tcW w:w="730" w:type="dxa"/>
            <w:shd w:val="clear" w:color="auto" w:fill="002060"/>
            <w:vAlign w:val="center"/>
          </w:tcPr>
          <w:p w:rsidR="00A1283D" w:rsidRPr="00DF5CB1" w:rsidRDefault="00A1283D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235CF">
              <w:rPr>
                <w:rFonts w:ascii="Century Gothic" w:hAnsi="Century Gothic" w:cstheme="minorHAnsi"/>
                <w:b/>
                <w:color w:val="FFC000" w:themeColor="accent4"/>
                <w:sz w:val="24"/>
              </w:rPr>
              <w:t>07.</w:t>
            </w:r>
            <w:r w:rsidR="00013937">
              <w:rPr>
                <w:rFonts w:ascii="Century Gothic" w:hAnsi="Century Gothic" w:cstheme="minorHAnsi"/>
                <w:b/>
                <w:color w:val="FFC000" w:themeColor="accent4"/>
                <w:sz w:val="24"/>
              </w:rPr>
              <w:t>2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A1283D" w:rsidRPr="00855CE5" w:rsidRDefault="00A1283D" w:rsidP="0078262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RESTO DE CONTRATOS</w:t>
            </w:r>
          </w:p>
        </w:tc>
      </w:tr>
      <w:tr w:rsidR="00A1283D" w:rsidTr="0078262B">
        <w:tc>
          <w:tcPr>
            <w:tcW w:w="730" w:type="dxa"/>
            <w:shd w:val="clear" w:color="auto" w:fill="002060"/>
            <w:vAlign w:val="center"/>
          </w:tcPr>
          <w:p w:rsidR="00A1283D" w:rsidRPr="00DF5CB1" w:rsidRDefault="00A1283D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A0C69">
              <w:rPr>
                <w:rFonts w:ascii="Century Gothic" w:hAnsi="Century Gothic" w:cstheme="minorHAnsi"/>
                <w:b/>
                <w:color w:val="FFC000" w:themeColor="accent4"/>
              </w:rPr>
              <w:t>07.</w:t>
            </w:r>
            <w:r w:rsidR="00013937">
              <w:rPr>
                <w:rFonts w:ascii="Century Gothic" w:hAnsi="Century Gothic" w:cstheme="minorHAnsi"/>
                <w:b/>
                <w:color w:val="FFC000" w:themeColor="accent4"/>
              </w:rPr>
              <w:t>2.1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A1283D" w:rsidRPr="00855CE5" w:rsidRDefault="00A1283D" w:rsidP="0078262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Importe de la Pr</w:t>
            </w:r>
            <w:r>
              <w:rPr>
                <w:rFonts w:cstheme="minorHAnsi"/>
                <w:b/>
              </w:rPr>
              <w:t>órroga</w:t>
            </w:r>
          </w:p>
        </w:tc>
      </w:tr>
      <w:tr w:rsidR="00A1283D" w:rsidTr="00324B19">
        <w:trPr>
          <w:trHeight w:val="49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A1283D" w:rsidRDefault="00A1283D" w:rsidP="00A1283D">
            <w:pPr>
              <w:spacing w:line="276" w:lineRule="auto"/>
              <w:jc w:val="both"/>
              <w:rPr>
                <w:rFonts w:cstheme="minorHAnsi"/>
              </w:rPr>
            </w:pPr>
          </w:p>
          <w:p w:rsidR="00A1283D" w:rsidRDefault="00A1283D" w:rsidP="00A1283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Base Imponible: 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€</w:t>
            </w:r>
          </w:p>
          <w:p w:rsidR="00A1283D" w:rsidRDefault="00A1283D" w:rsidP="00A1283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IVA (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cstheme="minorHAnsi"/>
              </w:rPr>
              <w:t xml:space="preserve"> %): 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€</w:t>
            </w:r>
          </w:p>
          <w:p w:rsidR="00A1283D" w:rsidRDefault="00A1283D" w:rsidP="00A1283D">
            <w:pPr>
              <w:jc w:val="both"/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pPr>
            <w:r>
              <w:rPr>
                <w:rFonts w:cstheme="minorHAnsi"/>
              </w:rPr>
              <w:t>Total IVA Incluido: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Indique"/>
                  <w:textInput>
                    <w:type w:val="number"/>
                  </w:textInput>
                </w:ffData>
              </w:fldCha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instrText xml:space="preserve"> FORMTEXT </w:instrTex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separate"/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noProof/>
                <w:shd w:val="clear" w:color="auto" w:fill="FFFFFF" w:themeFill="background1"/>
                <w:lang w:eastAsia="es-ES"/>
              </w:rPr>
              <w:t> </w:t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fldChar w:fldCharType="end"/>
            </w:r>
            <w:r>
              <w:rPr>
                <w:rFonts w:eastAsia="Times New Roman" w:cs="Times New Roman"/>
                <w:shd w:val="clear" w:color="auto" w:fill="FFFFFF" w:themeFill="background1"/>
                <w:lang w:eastAsia="es-ES"/>
              </w:rPr>
              <w:t xml:space="preserve"> €</w:t>
            </w:r>
          </w:p>
          <w:p w:rsidR="00A1283D" w:rsidRDefault="00A1283D" w:rsidP="006A09E8">
            <w:pPr>
              <w:ind w:left="720"/>
              <w:jc w:val="both"/>
              <w:rPr>
                <w:b/>
                <w:u w:val="single"/>
              </w:rPr>
            </w:pP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32"/>
        <w:gridCol w:w="7662"/>
      </w:tblGrid>
      <w:tr w:rsidR="00A1283D" w:rsidTr="0078262B">
        <w:tc>
          <w:tcPr>
            <w:tcW w:w="730" w:type="dxa"/>
            <w:shd w:val="clear" w:color="auto" w:fill="002060"/>
            <w:vAlign w:val="center"/>
          </w:tcPr>
          <w:p w:rsidR="00A1283D" w:rsidRPr="00DF5CB1" w:rsidRDefault="00A1283D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A0C69">
              <w:rPr>
                <w:rFonts w:ascii="Century Gothic" w:hAnsi="Century Gothic" w:cstheme="minorHAnsi"/>
                <w:b/>
                <w:color w:val="FFC000" w:themeColor="accent4"/>
              </w:rPr>
              <w:t>07.</w:t>
            </w:r>
            <w:r w:rsidR="00013937">
              <w:rPr>
                <w:rFonts w:ascii="Century Gothic" w:hAnsi="Century Gothic" w:cstheme="minorHAnsi"/>
                <w:b/>
                <w:color w:val="FFC000" w:themeColor="accent4"/>
              </w:rPr>
              <w:t>2.2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A1283D" w:rsidRPr="00855CE5" w:rsidRDefault="00A1283D" w:rsidP="005030DF">
            <w:pPr>
              <w:jc w:val="both"/>
              <w:rPr>
                <w:rFonts w:cstheme="minorHAnsi"/>
                <w:b/>
              </w:rPr>
            </w:pPr>
            <w:r w:rsidRPr="001A0C69">
              <w:rPr>
                <w:rFonts w:cstheme="minorHAnsi"/>
                <w:b/>
              </w:rPr>
              <w:t xml:space="preserve">Distribución del </w:t>
            </w:r>
            <w:r w:rsidR="005030DF">
              <w:rPr>
                <w:rFonts w:cstheme="minorHAnsi"/>
                <w:b/>
              </w:rPr>
              <w:t>precio</w:t>
            </w:r>
            <w:r w:rsidRPr="001A0C69">
              <w:rPr>
                <w:rFonts w:cstheme="minorHAnsi"/>
                <w:b/>
              </w:rPr>
              <w:t xml:space="preserve"> por anualidades</w:t>
            </w:r>
            <w:bookmarkStart w:id="0" w:name="_GoBack"/>
            <w:bookmarkEnd w:id="0"/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283D" w:rsidTr="0078262B">
        <w:trPr>
          <w:trHeight w:val="499"/>
        </w:trPr>
        <w:tc>
          <w:tcPr>
            <w:tcW w:w="8494" w:type="dxa"/>
            <w:shd w:val="clear" w:color="auto" w:fill="auto"/>
            <w:vAlign w:val="center"/>
          </w:tcPr>
          <w:p w:rsidR="00A1283D" w:rsidRDefault="00A1283D" w:rsidP="0078262B">
            <w:pPr>
              <w:jc w:val="both"/>
              <w:rPr>
                <w:b/>
                <w:u w:val="single"/>
              </w:rPr>
            </w:pPr>
            <w:sdt>
              <w:sdtPr>
                <w:id w:val="20148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 </w:t>
            </w:r>
            <w:sdt>
              <w:sdtPr>
                <w:id w:val="201465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A1283D" w:rsidTr="0078262B">
        <w:trPr>
          <w:trHeight w:val="499"/>
        </w:trPr>
        <w:tc>
          <w:tcPr>
            <w:tcW w:w="8494" w:type="dxa"/>
            <w:shd w:val="clear" w:color="auto" w:fill="auto"/>
            <w:vAlign w:val="center"/>
          </w:tcPr>
          <w:p w:rsidR="00A1283D" w:rsidRDefault="00A1283D" w:rsidP="0078262B">
            <w:pPr>
              <w:ind w:left="720"/>
              <w:jc w:val="both"/>
              <w:rPr>
                <w:b/>
                <w:u w:val="single"/>
              </w:rPr>
            </w:pPr>
          </w:p>
          <w:p w:rsidR="00A1283D" w:rsidRDefault="00A1283D" w:rsidP="0078262B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09E8">
              <w:rPr>
                <w:rFonts w:ascii="Calibri" w:hAnsi="Calibri" w:cs="Calibri"/>
                <w:sz w:val="22"/>
                <w:szCs w:val="22"/>
              </w:rPr>
              <w:t xml:space="preserve">En caso de haber marcado que el </w:t>
            </w:r>
            <w:r w:rsidRPr="001A0C69">
              <w:rPr>
                <w:rFonts w:ascii="Calibri" w:hAnsi="Calibri" w:cs="Calibri"/>
                <w:sz w:val="22"/>
                <w:szCs w:val="22"/>
              </w:rPr>
              <w:t>ingreso se</w:t>
            </w:r>
            <w:r w:rsidRPr="006A09E8">
              <w:rPr>
                <w:rFonts w:ascii="Calibri" w:hAnsi="Calibri" w:cs="Calibri"/>
                <w:sz w:val="22"/>
                <w:szCs w:val="22"/>
              </w:rPr>
              <w:t xml:space="preserve"> distribuirá en varias anualidades (plurianual), indicar el importe de cada anualidad: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2077"/>
              <w:gridCol w:w="2068"/>
              <w:gridCol w:w="2056"/>
            </w:tblGrid>
            <w:tr w:rsidR="00A1283D" w:rsidTr="0078262B">
              <w:tc>
                <w:tcPr>
                  <w:tcW w:w="2123" w:type="dxa"/>
                  <w:shd w:val="clear" w:color="auto" w:fill="BFBFBF" w:themeFill="background1" w:themeFillShade="BF"/>
                </w:tcPr>
                <w:p w:rsidR="00A1283D" w:rsidRPr="002F19FA" w:rsidRDefault="00A1283D" w:rsidP="0078262B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lastRenderedPageBreak/>
                    <w:t>Periodo</w:t>
                  </w:r>
                </w:p>
              </w:tc>
              <w:tc>
                <w:tcPr>
                  <w:tcW w:w="2123" w:type="dxa"/>
                  <w:shd w:val="clear" w:color="auto" w:fill="BFBFBF" w:themeFill="background1" w:themeFillShade="BF"/>
                </w:tcPr>
                <w:p w:rsidR="00A1283D" w:rsidRPr="002F19FA" w:rsidRDefault="00A1283D" w:rsidP="0078262B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Base imponible</w:t>
                  </w:r>
                </w:p>
              </w:tc>
              <w:tc>
                <w:tcPr>
                  <w:tcW w:w="2124" w:type="dxa"/>
                  <w:shd w:val="clear" w:color="auto" w:fill="BFBFBF" w:themeFill="background1" w:themeFillShade="BF"/>
                </w:tcPr>
                <w:p w:rsidR="00A1283D" w:rsidRPr="002F19FA" w:rsidRDefault="00A1283D" w:rsidP="0078262B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IVA</w:t>
                  </w:r>
                </w:p>
              </w:tc>
              <w:tc>
                <w:tcPr>
                  <w:tcW w:w="2124" w:type="dxa"/>
                  <w:shd w:val="clear" w:color="auto" w:fill="BFBFBF" w:themeFill="background1" w:themeFillShade="BF"/>
                </w:tcPr>
                <w:p w:rsidR="00A1283D" w:rsidRPr="002F19FA" w:rsidRDefault="00A1283D" w:rsidP="0078262B">
                  <w:pPr>
                    <w:jc w:val="center"/>
                    <w:rPr>
                      <w:b/>
                    </w:rPr>
                  </w:pPr>
                  <w:r w:rsidRPr="002F19FA">
                    <w:rPr>
                      <w:b/>
                    </w:rPr>
                    <w:t>Total</w:t>
                  </w:r>
                </w:p>
              </w:tc>
            </w:tr>
            <w:tr w:rsidR="00A1283D" w:rsidTr="0078262B">
              <w:tc>
                <w:tcPr>
                  <w:tcW w:w="2123" w:type="dxa"/>
                </w:tcPr>
                <w:p w:rsidR="00A1283D" w:rsidRDefault="00A1283D" w:rsidP="0078262B"/>
              </w:tc>
              <w:tc>
                <w:tcPr>
                  <w:tcW w:w="2123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</w:tr>
            <w:tr w:rsidR="00A1283D" w:rsidTr="0078262B">
              <w:tc>
                <w:tcPr>
                  <w:tcW w:w="2123" w:type="dxa"/>
                </w:tcPr>
                <w:p w:rsidR="00A1283D" w:rsidRDefault="00A1283D" w:rsidP="0078262B"/>
              </w:tc>
              <w:tc>
                <w:tcPr>
                  <w:tcW w:w="2123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</w:tr>
            <w:tr w:rsidR="00A1283D" w:rsidTr="0078262B">
              <w:tc>
                <w:tcPr>
                  <w:tcW w:w="2123" w:type="dxa"/>
                  <w:tcBorders>
                    <w:bottom w:val="single" w:sz="4" w:space="0" w:color="auto"/>
                  </w:tcBorders>
                </w:tcPr>
                <w:p w:rsidR="00A1283D" w:rsidRDefault="00A1283D" w:rsidP="0078262B"/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</w:tr>
            <w:tr w:rsidR="00A1283D" w:rsidTr="0078262B">
              <w:trPr>
                <w:trHeight w:val="299"/>
              </w:trPr>
              <w:tc>
                <w:tcPr>
                  <w:tcW w:w="2123" w:type="dxa"/>
                  <w:tcBorders>
                    <w:left w:val="nil"/>
                    <w:bottom w:val="nil"/>
                    <w:right w:val="nil"/>
                  </w:tcBorders>
                </w:tcPr>
                <w:p w:rsidR="00A1283D" w:rsidRDefault="00A1283D" w:rsidP="0078262B"/>
              </w:tc>
              <w:tc>
                <w:tcPr>
                  <w:tcW w:w="2123" w:type="dxa"/>
                  <w:tcBorders>
                    <w:left w:val="nil"/>
                    <w:bottom w:val="nil"/>
                  </w:tcBorders>
                </w:tcPr>
                <w:p w:rsidR="00A1283D" w:rsidRDefault="00A1283D" w:rsidP="0078262B"/>
              </w:tc>
              <w:tc>
                <w:tcPr>
                  <w:tcW w:w="2124" w:type="dxa"/>
                </w:tcPr>
                <w:p w:rsidR="00A1283D" w:rsidRDefault="00A1283D" w:rsidP="0078262B">
                  <w:r>
                    <w:t>Importe Total:</w:t>
                  </w:r>
                </w:p>
              </w:tc>
              <w:tc>
                <w:tcPr>
                  <w:tcW w:w="2124" w:type="dxa"/>
                </w:tcPr>
                <w:p w:rsidR="00A1283D" w:rsidRDefault="00A1283D" w:rsidP="0078262B">
                  <w:pPr>
                    <w:jc w:val="right"/>
                  </w:pPr>
                  <w:r>
                    <w:t>€</w:t>
                  </w:r>
                </w:p>
              </w:tc>
            </w:tr>
          </w:tbl>
          <w:p w:rsidR="00A1283D" w:rsidRDefault="00A1283D" w:rsidP="0078262B">
            <w:pPr>
              <w:ind w:left="720"/>
              <w:jc w:val="both"/>
              <w:rPr>
                <w:b/>
                <w:u w:val="single"/>
              </w:rPr>
            </w:pPr>
          </w:p>
          <w:p w:rsidR="00A1283D" w:rsidRDefault="00A1283D" w:rsidP="0078262B">
            <w:pPr>
              <w:ind w:left="720"/>
              <w:jc w:val="both"/>
              <w:rPr>
                <w:b/>
                <w:u w:val="single"/>
              </w:rPr>
            </w:pP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30"/>
        <w:gridCol w:w="7764"/>
      </w:tblGrid>
      <w:tr w:rsidR="006B76AF" w:rsidTr="0078262B">
        <w:tc>
          <w:tcPr>
            <w:tcW w:w="730" w:type="dxa"/>
            <w:shd w:val="clear" w:color="auto" w:fill="002060"/>
            <w:vAlign w:val="center"/>
          </w:tcPr>
          <w:p w:rsidR="006B76AF" w:rsidRPr="00DF5CB1" w:rsidRDefault="006B76AF" w:rsidP="0078262B">
            <w:pPr>
              <w:jc w:val="both"/>
              <w:rPr>
                <w:rFonts w:ascii="Century Gothic" w:hAnsi="Century Gothic" w:cstheme="minorHAnsi"/>
                <w:b/>
              </w:rPr>
            </w:pPr>
            <w:r w:rsidRPr="001A0C69">
              <w:rPr>
                <w:rFonts w:ascii="Century Gothic" w:hAnsi="Century Gothic" w:cstheme="minorHAnsi"/>
                <w:b/>
                <w:color w:val="FFC000" w:themeColor="accent4"/>
              </w:rPr>
              <w:lastRenderedPageBreak/>
              <w:t>07.</w:t>
            </w:r>
            <w:r>
              <w:rPr>
                <w:rFonts w:ascii="Century Gothic" w:hAnsi="Century Gothic" w:cstheme="minorHAnsi"/>
                <w:b/>
                <w:color w:val="FFC000" w:themeColor="accent4"/>
              </w:rPr>
              <w:t>5</w:t>
            </w:r>
          </w:p>
        </w:tc>
        <w:tc>
          <w:tcPr>
            <w:tcW w:w="7764" w:type="dxa"/>
            <w:shd w:val="clear" w:color="auto" w:fill="002060"/>
            <w:vAlign w:val="center"/>
          </w:tcPr>
          <w:p w:rsidR="006B76AF" w:rsidRPr="00855CE5" w:rsidRDefault="006B76AF" w:rsidP="0078262B">
            <w:pPr>
              <w:jc w:val="both"/>
              <w:rPr>
                <w:rFonts w:cstheme="minorHAnsi"/>
                <w:b/>
              </w:rPr>
            </w:pPr>
            <w:r w:rsidRPr="006B76AF">
              <w:rPr>
                <w:rFonts w:cstheme="minorHAnsi"/>
                <w:b/>
              </w:rPr>
              <w:t xml:space="preserve">Partida Presupuestaria donde se imputará el Gasto </w:t>
            </w:r>
            <w:r w:rsidRPr="006B76AF">
              <w:rPr>
                <w:rFonts w:cstheme="minorHAnsi"/>
              </w:rPr>
              <w:t>(imprescindible para poder iniciar el expediente)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283D" w:rsidTr="00324B19">
        <w:trPr>
          <w:trHeight w:val="499"/>
        </w:trPr>
        <w:tc>
          <w:tcPr>
            <w:tcW w:w="8494" w:type="dxa"/>
            <w:shd w:val="clear" w:color="auto" w:fill="auto"/>
            <w:vAlign w:val="center"/>
          </w:tcPr>
          <w:p w:rsidR="00A1283D" w:rsidRDefault="00A1283D" w:rsidP="006A09E8">
            <w:pPr>
              <w:ind w:left="720"/>
              <w:jc w:val="both"/>
              <w:rPr>
                <w:b/>
                <w:u w:val="single"/>
              </w:rPr>
            </w:pPr>
          </w:p>
        </w:tc>
      </w:tr>
    </w:tbl>
    <w:p w:rsidR="007A30B9" w:rsidRDefault="007A30B9"/>
    <w:p w:rsidR="00013937" w:rsidRDefault="00013937"/>
    <w:p w:rsidR="00960EC1" w:rsidRPr="001A0D2B" w:rsidRDefault="00960EC1" w:rsidP="00960EC1">
      <w:pPr>
        <w:rPr>
          <w:rFonts w:cstheme="minorHAnsi"/>
        </w:rPr>
      </w:pPr>
      <w:r>
        <w:rPr>
          <w:rFonts w:cstheme="minorHAnsi"/>
        </w:rPr>
        <w:t xml:space="preserve">Sevilla, a </w:t>
      </w:r>
      <w:r>
        <w:rPr>
          <w:rFonts w:cs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"/>
      <w:r>
        <w:rPr>
          <w:rFonts w:cstheme="minorHAnsi"/>
        </w:rPr>
        <w:t xml:space="preserve"> de </w:t>
      </w:r>
      <w:r>
        <w:rPr>
          <w:rFonts w:cstheme="minorHAns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</w:t>
      </w:r>
      <w:r>
        <w:rPr>
          <w:rFonts w:cstheme="minorHAns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"/>
      <w:r w:rsidRPr="001A0D2B">
        <w:rPr>
          <w:rFonts w:cstheme="minorHAnsi"/>
        </w:rPr>
        <w:t xml:space="preserve"> </w:t>
      </w:r>
    </w:p>
    <w:p w:rsidR="00960EC1" w:rsidRPr="001A0D2B" w:rsidRDefault="00960EC1" w:rsidP="00960EC1">
      <w:pPr>
        <w:rPr>
          <w:rFonts w:cstheme="minorHAnsi"/>
        </w:rPr>
      </w:pPr>
      <w:r w:rsidRPr="001A0D2B">
        <w:rPr>
          <w:rFonts w:cstheme="minorHAnsi"/>
        </w:rPr>
        <w:t xml:space="preserve">EL RESPONSABLE DEL GASTO, </w:t>
      </w:r>
    </w:p>
    <w:p w:rsidR="00960EC1" w:rsidRPr="001A0D2B" w:rsidRDefault="00960EC1" w:rsidP="00960EC1">
      <w:pPr>
        <w:rPr>
          <w:rFonts w:cstheme="minorHAnsi"/>
        </w:rPr>
      </w:pPr>
      <w:r w:rsidRPr="001A0D2B">
        <w:rPr>
          <w:rFonts w:cstheme="minorHAnsi"/>
        </w:rPr>
        <w:t>(Nombre, apellidos y cargo)</w:t>
      </w:r>
    </w:p>
    <w:p w:rsidR="00960EC1" w:rsidRPr="001A0D2B" w:rsidRDefault="00960EC1" w:rsidP="00960EC1">
      <w:pPr>
        <w:rPr>
          <w:rFonts w:cstheme="minorHAnsi"/>
        </w:rPr>
      </w:pPr>
    </w:p>
    <w:p w:rsidR="00960EC1" w:rsidRPr="001A0D2B" w:rsidRDefault="00960EC1" w:rsidP="00960EC1">
      <w:pPr>
        <w:rPr>
          <w:rFonts w:cstheme="minorHAnsi"/>
        </w:rPr>
      </w:pPr>
    </w:p>
    <w:p w:rsidR="00960EC1" w:rsidRPr="001A0D2B" w:rsidRDefault="00960EC1" w:rsidP="00960EC1">
      <w:pPr>
        <w:rPr>
          <w:rFonts w:cstheme="minorHAnsi"/>
        </w:rPr>
      </w:pPr>
      <w:r w:rsidRPr="001A0D2B">
        <w:rPr>
          <w:rFonts w:cstheme="minorHAnsi"/>
        </w:rPr>
        <w:t xml:space="preserve">FDO: </w:t>
      </w:r>
      <w:r>
        <w:rPr>
          <w:rFonts w:cstheme="minorHAnsi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" w:name="Texto3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"/>
    </w:p>
    <w:p w:rsidR="00960EC1" w:rsidRDefault="00960EC1">
      <w:r>
        <w:br w:type="page"/>
      </w:r>
    </w:p>
    <w:p w:rsidR="001C03BA" w:rsidRDefault="001C03BA" w:rsidP="00960EC1">
      <w:pPr>
        <w:jc w:val="center"/>
        <w:rPr>
          <w:b/>
          <w:color w:val="002060"/>
          <w:sz w:val="24"/>
          <w:szCs w:val="24"/>
        </w:rPr>
      </w:pPr>
    </w:p>
    <w:p w:rsidR="001C03BA" w:rsidRDefault="001C03BA" w:rsidP="00960EC1">
      <w:pPr>
        <w:jc w:val="center"/>
        <w:rPr>
          <w:b/>
          <w:color w:val="002060"/>
          <w:sz w:val="24"/>
          <w:szCs w:val="24"/>
        </w:rPr>
      </w:pPr>
    </w:p>
    <w:p w:rsidR="00960EC1" w:rsidRDefault="00960EC1" w:rsidP="00960EC1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ANEXO I</w:t>
      </w:r>
    </w:p>
    <w:p w:rsidR="00960EC1" w:rsidRPr="005D1FE0" w:rsidRDefault="00960EC1" w:rsidP="00960EC1">
      <w:pPr>
        <w:jc w:val="both"/>
        <w:rPr>
          <w:b/>
          <w:color w:val="002060"/>
          <w:sz w:val="24"/>
          <w:szCs w:val="24"/>
        </w:rPr>
      </w:pPr>
      <w:r w:rsidRPr="005D1FE0">
        <w:rPr>
          <w:b/>
          <w:color w:val="002060"/>
          <w:sz w:val="24"/>
          <w:szCs w:val="24"/>
        </w:rPr>
        <w:t>DECLARACIÓN RESPONSABLE DE AUSENCIA DE CONFLICTO DE INTERESES (DACI) (ANEXO IV.A Orden HFP/1030/2021)</w:t>
      </w:r>
    </w:p>
    <w:p w:rsidR="00960EC1" w:rsidRPr="005D1FE0" w:rsidRDefault="00960EC1" w:rsidP="00960EC1">
      <w:pPr>
        <w:rPr>
          <w:sz w:val="24"/>
          <w:szCs w:val="24"/>
        </w:rPr>
      </w:pPr>
      <w:r w:rsidRPr="005D1FE0">
        <w:rPr>
          <w:sz w:val="24"/>
          <w:szCs w:val="24"/>
        </w:rPr>
        <w:t>Expediente:</w:t>
      </w:r>
    </w:p>
    <w:p w:rsidR="00960EC1" w:rsidRPr="005D1FE0" w:rsidRDefault="00960EC1" w:rsidP="00960EC1">
      <w:pPr>
        <w:rPr>
          <w:sz w:val="24"/>
          <w:szCs w:val="24"/>
        </w:rPr>
      </w:pPr>
      <w:r>
        <w:rPr>
          <w:sz w:val="24"/>
          <w:szCs w:val="24"/>
        </w:rPr>
        <w:t>Contrato: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Al objeto de garantizar la imparcialidad en el procedimiento de contratación arriba referenciado, el abajo firmante, como participante en el proceso de preparación y tramitación del expediente, declara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Primero. Estar informado de lo siguiente: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 xml:space="preserve">1. Que el artículo 61.3 «Conflicto de intereses», del Reglamento (UE, </w:t>
      </w:r>
      <w:proofErr w:type="spellStart"/>
      <w:r w:rsidRPr="005D1FE0">
        <w:rPr>
          <w:sz w:val="24"/>
          <w:szCs w:val="24"/>
        </w:rPr>
        <w:t>Euratom</w:t>
      </w:r>
      <w:proofErr w:type="spellEnd"/>
      <w:r w:rsidRPr="005D1FE0">
        <w:rPr>
          <w:sz w:val="24"/>
          <w:szCs w:val="24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960EC1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lastRenderedPageBreak/>
        <w:t>c) Tener amistad íntima o enemistad manifiesta con alguna de las personas mencionadas en el apartado anterior.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d) Haber intervenido como perito o como testigo en el procedimiento de que se trate.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Segundo. Que no se encuentra incurso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Tercero. Que se compromete a poner en conocimiento del órgano de contratación, sin dilación, cualquier situación de conflicto de intereses o causa de abstención que dé o pudiera dar lugar a dicho escenario.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  <w:r w:rsidRPr="005D1FE0">
        <w:rPr>
          <w:sz w:val="24"/>
          <w:szCs w:val="24"/>
        </w:rPr>
        <w:t>Cuarto. Conozco que, una declaración de ausencia de conflicto de intereses que se demuestre que sea falsa, acarreará las consecuencias disciplinarias/administrativas/judiciales que establezca la normativa de aplicación.</w:t>
      </w:r>
    </w:p>
    <w:p w:rsidR="00960EC1" w:rsidRPr="005D1FE0" w:rsidRDefault="00960EC1" w:rsidP="00960EC1">
      <w:pPr>
        <w:jc w:val="both"/>
        <w:rPr>
          <w:sz w:val="24"/>
          <w:szCs w:val="24"/>
        </w:rPr>
      </w:pPr>
    </w:p>
    <w:p w:rsidR="00960EC1" w:rsidRPr="00501ABB" w:rsidRDefault="00960EC1" w:rsidP="00960EC1">
      <w:pPr>
        <w:rPr>
          <w:rFonts w:cstheme="minorHAnsi"/>
          <w:b/>
        </w:rPr>
      </w:pPr>
      <w:r w:rsidRPr="00501ABB">
        <w:rPr>
          <w:b/>
          <w:sz w:val="24"/>
          <w:szCs w:val="24"/>
        </w:rPr>
        <w:t>(Fecha y firma, nombre completo y DNI)</w:t>
      </w:r>
    </w:p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p w:rsidR="007A30B9" w:rsidRDefault="007A30B9"/>
    <w:sectPr w:rsidR="007A30B9" w:rsidSect="00761A26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C9" w:rsidRDefault="00641AC9" w:rsidP="008C1B02">
      <w:pPr>
        <w:spacing w:after="0" w:line="240" w:lineRule="auto"/>
      </w:pPr>
      <w:r>
        <w:separator/>
      </w:r>
    </w:p>
  </w:endnote>
  <w:endnote w:type="continuationSeparator" w:id="0">
    <w:p w:rsidR="00641AC9" w:rsidRDefault="00641AC9" w:rsidP="008C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08" w:rsidRDefault="00026608" w:rsidP="00026608">
    <w:pPr>
      <w:pStyle w:val="Piedepgina"/>
      <w:rPr>
        <w:noProof/>
        <w:lang w:eastAsia="es-ES"/>
      </w:rPr>
    </w:pPr>
  </w:p>
  <w:p w:rsidR="00026608" w:rsidRDefault="00026608" w:rsidP="0002660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80768" behindDoc="0" locked="0" layoutInCell="1" allowOverlap="1" wp14:anchorId="1BB0A382" wp14:editId="627D7596">
          <wp:simplePos x="0" y="0"/>
          <wp:positionH relativeFrom="margin">
            <wp:posOffset>5467985</wp:posOffset>
          </wp:positionH>
          <wp:positionV relativeFrom="paragraph">
            <wp:posOffset>192442</wp:posOffset>
          </wp:positionV>
          <wp:extent cx="149087" cy="147978"/>
          <wp:effectExtent l="0" t="0" r="3810" b="444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-UPO-Horizont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87"/>
                  <a:stretch/>
                </pic:blipFill>
                <pic:spPr bwMode="auto">
                  <a:xfrm>
                    <a:off x="0" y="0"/>
                    <a:ext cx="149087" cy="1479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1792" behindDoc="0" locked="0" layoutInCell="1" allowOverlap="1" wp14:anchorId="0214E0A6" wp14:editId="75FAFC05">
          <wp:simplePos x="0" y="0"/>
          <wp:positionH relativeFrom="margin">
            <wp:posOffset>4361180</wp:posOffset>
          </wp:positionH>
          <wp:positionV relativeFrom="paragraph">
            <wp:posOffset>193712</wp:posOffset>
          </wp:positionV>
          <wp:extent cx="152400" cy="151266"/>
          <wp:effectExtent l="0" t="0" r="0" b="127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-UPO-Horizont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87"/>
                  <a:stretch/>
                </pic:blipFill>
                <pic:spPr bwMode="auto">
                  <a:xfrm>
                    <a:off x="0" y="0"/>
                    <a:ext cx="152400" cy="151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8A3431B" wp14:editId="6A5233F4">
              <wp:simplePos x="0" y="0"/>
              <wp:positionH relativeFrom="column">
                <wp:posOffset>4309110</wp:posOffset>
              </wp:positionH>
              <wp:positionV relativeFrom="paragraph">
                <wp:posOffset>142647</wp:posOffset>
              </wp:positionV>
              <wp:extent cx="1322705" cy="0"/>
              <wp:effectExtent l="0" t="0" r="29845" b="19050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270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007FCA" id="Conector recto 4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1.25pt" to="443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EA00CFA" wp14:editId="0D1EBDE5">
              <wp:simplePos x="0" y="0"/>
              <wp:positionH relativeFrom="column">
                <wp:posOffset>4325801</wp:posOffset>
              </wp:positionH>
              <wp:positionV relativeFrom="paragraph">
                <wp:posOffset>392430</wp:posOffset>
              </wp:positionV>
              <wp:extent cx="1304563" cy="0"/>
              <wp:effectExtent l="0" t="0" r="29210" b="1905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456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01729" id="Conector recto 4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6pt,30.9pt" to="443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" strokecolor="#7f7f7f [1612]" strokeweight=".5pt">
              <v:stroke joinstyle="miter"/>
            </v:line>
          </w:pict>
        </mc:Fallback>
      </mc:AlternateContent>
    </w:r>
    <w:r>
      <w:rPr>
        <w:color w:val="7F7F7F" w:themeColor="background1" w:themeShade="7F"/>
        <w:spacing w:val="60"/>
      </w:rPr>
      <w:t>Área de Contratación y Patrimonio</w:t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>
      <w:rPr>
        <w:noProof/>
        <w:color w:val="7F7F7F" w:themeColor="background1" w:themeShade="7F"/>
        <w:spacing w:val="60"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F67C365" wp14:editId="7ABFE549">
              <wp:simplePos x="0" y="0"/>
              <wp:positionH relativeFrom="column">
                <wp:posOffset>-286385</wp:posOffset>
              </wp:positionH>
              <wp:positionV relativeFrom="paragraph">
                <wp:posOffset>-89535</wp:posOffset>
              </wp:positionV>
              <wp:extent cx="5861050" cy="0"/>
              <wp:effectExtent l="0" t="0" r="25400" b="19050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8D27E" id="Conector recto 4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5pt,-7.05pt" to="438.9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color w:val="7F7F7F" w:themeColor="background1" w:themeShade="7F"/>
        <w:spacing w:val="60"/>
      </w:rPr>
      <w:t>Página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5030DF" w:rsidRPr="005030DF">
      <w:rPr>
        <w:b/>
        <w:bCs/>
        <w:noProof/>
      </w:rPr>
      <w:t>6</w:t>
    </w:r>
    <w:r>
      <w:rPr>
        <w:b/>
        <w:bCs/>
      </w:rPr>
      <w:fldChar w:fldCharType="end"/>
    </w:r>
  </w:p>
  <w:p w:rsidR="00026608" w:rsidRDefault="00026608" w:rsidP="00026608">
    <w:pPr>
      <w:pStyle w:val="Piedepgina"/>
    </w:pPr>
  </w:p>
  <w:p w:rsidR="00026608" w:rsidRDefault="000266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C9" w:rsidRDefault="00641AC9" w:rsidP="008C1B02">
      <w:pPr>
        <w:spacing w:after="0" w:line="240" w:lineRule="auto"/>
      </w:pPr>
      <w:r>
        <w:separator/>
      </w:r>
    </w:p>
  </w:footnote>
  <w:footnote w:type="continuationSeparator" w:id="0">
    <w:p w:rsidR="00641AC9" w:rsidRDefault="00641AC9" w:rsidP="008C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08" w:rsidRDefault="00026608" w:rsidP="0002660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FBA20FD" wp14:editId="72903584">
              <wp:simplePos x="0" y="0"/>
              <wp:positionH relativeFrom="margin">
                <wp:posOffset>-680085</wp:posOffset>
              </wp:positionH>
              <wp:positionV relativeFrom="paragraph">
                <wp:posOffset>638810</wp:posOffset>
              </wp:positionV>
              <wp:extent cx="6680200" cy="19050"/>
              <wp:effectExtent l="0" t="0" r="25400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200" cy="1905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055AE" id="Conector recto 3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3.55pt,50.3pt" to="472.4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" strokecolor="#ffd966 [1943]" strokeweight="2pt">
              <v:stroke joinstyle="miter"/>
              <w10:wrap anchorx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61FE38" wp14:editId="47626829">
              <wp:simplePos x="0" y="0"/>
              <wp:positionH relativeFrom="margin">
                <wp:posOffset>-667385</wp:posOffset>
              </wp:positionH>
              <wp:positionV relativeFrom="paragraph">
                <wp:posOffset>-213360</wp:posOffset>
              </wp:positionV>
              <wp:extent cx="6680200" cy="19050"/>
              <wp:effectExtent l="0" t="0" r="25400" b="1905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200" cy="1905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9FFFC" id="Conector recto 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2.55pt,-16.8pt" to="473.4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" strokecolor="#ffd966 [1943]" strokeweight="2pt">
              <v:stroke joinstyle="miter"/>
              <w10:wrap anchorx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42C11E" wp14:editId="0CF755AC">
              <wp:simplePos x="0" y="0"/>
              <wp:positionH relativeFrom="page">
                <wp:posOffset>3204800</wp:posOffset>
              </wp:positionH>
              <wp:positionV relativeFrom="paragraph">
                <wp:posOffset>4072119</wp:posOffset>
              </wp:positionV>
              <wp:extent cx="8733838" cy="1828800"/>
              <wp:effectExtent l="0" t="0" r="318" b="0"/>
              <wp:wrapNone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733838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6608" w:rsidRPr="00CC128E" w:rsidRDefault="00026608" w:rsidP="00026608">
                          <w:pPr>
                            <w:pStyle w:val="Piedepgina"/>
                            <w:jc w:val="center"/>
                            <w:rPr>
                              <w:rFonts w:ascii="Century Gothic" w:hAnsi="Century Gothic"/>
                              <w:color w:val="EBF0F9"/>
                              <w:sz w:val="80"/>
                              <w:szCs w:val="80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C128E">
                            <w:rPr>
                              <w:rFonts w:ascii="Century Gothic" w:hAnsi="Century Gothic"/>
                              <w:color w:val="EBF0F9"/>
                              <w:sz w:val="80"/>
                              <w:szCs w:val="80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UNIVERSIDAD PABLO DE OLAVIDE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42C11E"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6" type="#_x0000_t202" style="position:absolute;margin-left:252.35pt;margin-top:320.65pt;width:687.7pt;height:2in;rotation:-90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" filled="f" stroked="f">
              <v:textbox style="mso-fit-shape-to-text:t">
                <w:txbxContent>
                  <w:p w:rsidR="00026608" w:rsidRPr="00CC128E" w:rsidRDefault="00026608" w:rsidP="00026608">
                    <w:pPr>
                      <w:pStyle w:val="Piedepgina"/>
                      <w:jc w:val="center"/>
                      <w:rPr>
                        <w:rFonts w:ascii="Century Gothic" w:hAnsi="Century Gothic"/>
                        <w:color w:val="EBF0F9"/>
                        <w:sz w:val="80"/>
                        <w:szCs w:val="80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C128E">
                      <w:rPr>
                        <w:rFonts w:ascii="Century Gothic" w:hAnsi="Century Gothic"/>
                        <w:color w:val="EBF0F9"/>
                        <w:sz w:val="80"/>
                        <w:szCs w:val="80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UNIVERSIDAD PABLO DE OLAVIDE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9E5CB0" wp14:editId="61567E10">
              <wp:simplePos x="0" y="0"/>
              <wp:positionH relativeFrom="column">
                <wp:posOffset>-661035</wp:posOffset>
              </wp:positionH>
              <wp:positionV relativeFrom="paragraph">
                <wp:posOffset>-113030</wp:posOffset>
              </wp:positionV>
              <wp:extent cx="579120" cy="657860"/>
              <wp:effectExtent l="0" t="0" r="0" b="889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" cy="6578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85254" id="Rectángulo 40" o:spid="_x0000_s1026" style="position:absolute;margin-left:-52.05pt;margin-top:-8.9pt;width:45.6pt;height:5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" fillcolor="#002060" stroked="f" strokeweight="1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2F1982" wp14:editId="7FF26711">
              <wp:simplePos x="0" y="0"/>
              <wp:positionH relativeFrom="column">
                <wp:posOffset>1823085</wp:posOffset>
              </wp:positionH>
              <wp:positionV relativeFrom="paragraph">
                <wp:posOffset>-109220</wp:posOffset>
              </wp:positionV>
              <wp:extent cx="4175760" cy="670560"/>
              <wp:effectExtent l="0" t="0" r="0" b="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5760" cy="670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6608" w:rsidRPr="009E26BA" w:rsidRDefault="00026608" w:rsidP="00026608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9E26BA">
                            <w:rPr>
                              <w:rFonts w:ascii="Century Gothic" w:hAnsi="Century Gothic"/>
                              <w:sz w:val="18"/>
                            </w:rPr>
                            <w:t xml:space="preserve">SOLICITUD DE 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 xml:space="preserve">PRÓRROGA DE </w:t>
                          </w:r>
                          <w:r w:rsidRPr="009E26BA">
                            <w:rPr>
                              <w:rFonts w:ascii="Century Gothic" w:hAnsi="Century Gothic"/>
                              <w:sz w:val="18"/>
                            </w:rPr>
                            <w:t xml:space="preserve">CONTRATOS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2F1982" id="Rectángulo 41" o:spid="_x0000_s1027" style="position:absolute;margin-left:143.55pt;margin-top:-8.6pt;width:328.8pt;height:5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" fillcolor="#002060" stroked="f" strokeweight="1pt">
              <v:textbox>
                <w:txbxContent>
                  <w:p w:rsidR="00026608" w:rsidRPr="009E26BA" w:rsidRDefault="00026608" w:rsidP="00026608">
                    <w:pPr>
                      <w:jc w:val="center"/>
                      <w:rPr>
                        <w:rFonts w:ascii="Century Gothic" w:hAnsi="Century Gothic"/>
                        <w:sz w:val="18"/>
                      </w:rPr>
                    </w:pPr>
                    <w:r w:rsidRPr="009E26BA">
                      <w:rPr>
                        <w:rFonts w:ascii="Century Gothic" w:hAnsi="Century Gothic"/>
                        <w:sz w:val="18"/>
                      </w:rPr>
                      <w:t xml:space="preserve">SOLICITUD DE </w:t>
                    </w:r>
                    <w:r>
                      <w:rPr>
                        <w:rFonts w:ascii="Century Gothic" w:hAnsi="Century Gothic"/>
                        <w:sz w:val="18"/>
                      </w:rPr>
                      <w:t xml:space="preserve">PRÓRROGA DE </w:t>
                    </w:r>
                    <w:r w:rsidRPr="009E26BA">
                      <w:rPr>
                        <w:rFonts w:ascii="Century Gothic" w:hAnsi="Century Gothic"/>
                        <w:sz w:val="18"/>
                      </w:rPr>
                      <w:t xml:space="preserve">CONTRATOS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168E506" wp14:editId="0026D5C0">
          <wp:simplePos x="0" y="0"/>
          <wp:positionH relativeFrom="margin">
            <wp:posOffset>0</wp:posOffset>
          </wp:positionH>
          <wp:positionV relativeFrom="paragraph">
            <wp:posOffset>-101600</wp:posOffset>
          </wp:positionV>
          <wp:extent cx="1699260" cy="639445"/>
          <wp:effectExtent l="0" t="0" r="0" b="825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-UPO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608" w:rsidRDefault="00026608" w:rsidP="00026608">
    <w:pPr>
      <w:pStyle w:val="Encabezado"/>
    </w:pPr>
  </w:p>
  <w:p w:rsidR="00026608" w:rsidRDefault="00026608" w:rsidP="00026608">
    <w:pPr>
      <w:pStyle w:val="Encabezado"/>
    </w:pPr>
  </w:p>
  <w:p w:rsidR="00026608" w:rsidRPr="00026608" w:rsidRDefault="00026608" w:rsidP="000266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79B3"/>
    <w:multiLevelType w:val="hybridMultilevel"/>
    <w:tmpl w:val="E2CC5670"/>
    <w:lvl w:ilvl="0" w:tplc="0A920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02"/>
    <w:rsid w:val="0000736A"/>
    <w:rsid w:val="00013937"/>
    <w:rsid w:val="00026608"/>
    <w:rsid w:val="000525C1"/>
    <w:rsid w:val="001235CF"/>
    <w:rsid w:val="001A0C69"/>
    <w:rsid w:val="001A74E3"/>
    <w:rsid w:val="001C03BA"/>
    <w:rsid w:val="0022401E"/>
    <w:rsid w:val="002858CF"/>
    <w:rsid w:val="00381F4F"/>
    <w:rsid w:val="005030DF"/>
    <w:rsid w:val="00517C9C"/>
    <w:rsid w:val="00571F1C"/>
    <w:rsid w:val="005C4E62"/>
    <w:rsid w:val="00641AC9"/>
    <w:rsid w:val="00671352"/>
    <w:rsid w:val="006A09E8"/>
    <w:rsid w:val="006A435C"/>
    <w:rsid w:val="006B76AF"/>
    <w:rsid w:val="006C4A38"/>
    <w:rsid w:val="00761A26"/>
    <w:rsid w:val="007A30B9"/>
    <w:rsid w:val="008C1B02"/>
    <w:rsid w:val="00960EC1"/>
    <w:rsid w:val="009C2197"/>
    <w:rsid w:val="00A1283D"/>
    <w:rsid w:val="00AC7408"/>
    <w:rsid w:val="00CA2CF2"/>
    <w:rsid w:val="00DF0D14"/>
    <w:rsid w:val="00F6635E"/>
    <w:rsid w:val="00F66A62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0A1E2"/>
  <w15:chartTrackingRefBased/>
  <w15:docId w15:val="{40BC5179-782D-4651-9341-DB157F15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B02"/>
  </w:style>
  <w:style w:type="paragraph" w:styleId="Piedepgina">
    <w:name w:val="footer"/>
    <w:basedOn w:val="Normal"/>
    <w:link w:val="PiedepginaCar"/>
    <w:uiPriority w:val="99"/>
    <w:unhideWhenUsed/>
    <w:rsid w:val="008C1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B02"/>
  </w:style>
  <w:style w:type="table" w:styleId="Tablaconcuadrcula">
    <w:name w:val="Table Grid"/>
    <w:basedOn w:val="Tablanormal"/>
    <w:uiPriority w:val="39"/>
    <w:rsid w:val="007A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A7D3-D095-4120-B97E-DE749C4A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892</Words>
  <Characters>5211</Characters>
  <Application>Microsoft Office Word</Application>
  <DocSecurity>0</DocSecurity>
  <Lines>193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rmarmor</dc:creator>
  <cp:keywords/>
  <dc:description/>
  <cp:lastModifiedBy>afrimar</cp:lastModifiedBy>
  <cp:revision>22</cp:revision>
  <dcterms:created xsi:type="dcterms:W3CDTF">2022-06-06T11:09:00Z</dcterms:created>
  <dcterms:modified xsi:type="dcterms:W3CDTF">2024-05-10T11:39:00Z</dcterms:modified>
</cp:coreProperties>
</file>